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辽宁梓玥生物科技有限公司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实验室助理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生物、化学等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生物、化学等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新媒体运营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新媒体、新闻传播、视觉传达等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文件整理员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网络管理员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电子工程师助理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自动化设备工程师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"https://www.ncss.cn/student/m/jobs/tm1VpBggnXRB6MsKp5s1Z/corp.html"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https://www.ncss.cn/student/m/jobs/tm1VpBggnXRB6MsKp5s1Z/corp.html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B7C45E2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2023-05-26T07:39:25Z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2BE1B340CF0C439FB3E864870E59A270_13</vt:lpwstr>
  </property>
</Properties>
</file>